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143F6C77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28F05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461">
        <w:rPr>
          <w:noProof/>
          <w:color w:val="0000FF"/>
        </w:rPr>
        <w:t>Paramedic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34B0C880" w14:textId="1E825D1B" w:rsidR="00803FA7" w:rsidRDefault="00B47461" w:rsidP="00B47461">
      <w:pPr>
        <w:pStyle w:val="BodyText"/>
        <w:ind w:left="360" w:right="360"/>
        <w:jc w:val="both"/>
      </w:pPr>
      <w:r w:rsidRPr="00B47461">
        <w:t xml:space="preserve">Under </w:t>
      </w:r>
      <w:proofErr w:type="gramStart"/>
      <w:r w:rsidRPr="00B47461">
        <w:t>direct</w:t>
      </w:r>
      <w:proofErr w:type="gramEnd"/>
      <w:r w:rsidRPr="00B47461">
        <w:t xml:space="preserve"> supervision of a Licensed Independent Practitioner (LIP), Nurse Manager, or designee, assists with patient care services.</w:t>
      </w:r>
    </w:p>
    <w:p w14:paraId="03E9DA6B" w14:textId="77777777" w:rsidR="00B47461" w:rsidRDefault="00B47461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40D371DE" w14:textId="34F5A625" w:rsidR="00B47461" w:rsidRPr="00B47461" w:rsidRDefault="00B47461" w:rsidP="00B47461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 xml:space="preserve">Assists registered nurses and/or </w:t>
      </w:r>
      <w:proofErr w:type="gramStart"/>
      <w:r w:rsidRPr="00B47461">
        <w:rPr>
          <w:szCs w:val="22"/>
        </w:rPr>
        <w:t>LIP’s</w:t>
      </w:r>
      <w:proofErr w:type="gramEnd"/>
      <w:r w:rsidRPr="00B47461">
        <w:rPr>
          <w:szCs w:val="22"/>
        </w:rPr>
        <w:t xml:space="preserve"> in the delivery of patient care, </w:t>
      </w:r>
      <w:proofErr w:type="gramStart"/>
      <w:r w:rsidRPr="00B47461">
        <w:rPr>
          <w:szCs w:val="22"/>
        </w:rPr>
        <w:t>with regard to</w:t>
      </w:r>
      <w:proofErr w:type="gramEnd"/>
      <w:r w:rsidRPr="00B47461">
        <w:rPr>
          <w:szCs w:val="22"/>
        </w:rPr>
        <w:t xml:space="preserve"> patient condition and age.</w:t>
      </w:r>
    </w:p>
    <w:p w14:paraId="0AC420ED" w14:textId="77777777" w:rsidR="00B47461" w:rsidRPr="00B47461" w:rsidRDefault="00B47461" w:rsidP="00B47461">
      <w:pPr>
        <w:pStyle w:val="BodyText"/>
        <w:ind w:right="360"/>
        <w:jc w:val="both"/>
        <w:rPr>
          <w:szCs w:val="22"/>
        </w:rPr>
      </w:pPr>
    </w:p>
    <w:p w14:paraId="3446447A" w14:textId="0B9CDC2D" w:rsidR="00B47461" w:rsidRPr="00B47461" w:rsidRDefault="00B47461" w:rsidP="00B47461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Performs patient care in compliance with the Iowa Department of Public Health Paramedic Scope of Practice related to:</w:t>
      </w:r>
    </w:p>
    <w:p w14:paraId="790DF1D6" w14:textId="77777777" w:rsidR="00B47461" w:rsidRDefault="00B47461" w:rsidP="00B47461">
      <w:pPr>
        <w:pStyle w:val="BodyText"/>
        <w:numPr>
          <w:ilvl w:val="1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 xml:space="preserve">Maintaining Airway/Breathing </w:t>
      </w:r>
    </w:p>
    <w:p w14:paraId="30FA9074" w14:textId="0A87066B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Airway (manual, nasal, oral, multi-lumen, esophageal/tracheal)</w:t>
      </w:r>
    </w:p>
    <w:p w14:paraId="17847BB9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BiPAP, CPAP</w:t>
      </w:r>
    </w:p>
    <w:p w14:paraId="508B29EB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Bridge Airway Devices</w:t>
      </w:r>
    </w:p>
    <w:p w14:paraId="05D401AE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Capnography/ETCO2 (End-Tidal Carbon Dioxide)</w:t>
      </w:r>
    </w:p>
    <w:p w14:paraId="31511381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Chest Tube Monitoring</w:t>
      </w:r>
    </w:p>
    <w:p w14:paraId="0E66048C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Endotracheal Intubation (nasal/oral)</w:t>
      </w:r>
    </w:p>
    <w:p w14:paraId="7AC929AD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Cricothyrotomy – percutaneous</w:t>
      </w:r>
    </w:p>
    <w:p w14:paraId="1250C23E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Gastric Decompression (nasogastric or orogastric tube)</w:t>
      </w:r>
    </w:p>
    <w:p w14:paraId="3F3889AF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Needle Chest Decompression</w:t>
      </w:r>
    </w:p>
    <w:p w14:paraId="7706CB26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PEEP (Positive End-Expiratory Pressure) – Therapeutic</w:t>
      </w:r>
    </w:p>
    <w:p w14:paraId="5AAC6312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Obstruction (direct laryngoscopy/manual)</w:t>
      </w:r>
    </w:p>
    <w:p w14:paraId="22618388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Oxygen Delivery</w:t>
      </w:r>
    </w:p>
    <w:p w14:paraId="11FFB1A8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Suctioning (upper airway, tracheobronchial)</w:t>
      </w:r>
    </w:p>
    <w:p w14:paraId="194F24D1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Ventilation (mouth, bag valve, manually triggered)</w:t>
      </w:r>
    </w:p>
    <w:p w14:paraId="2A2D1693" w14:textId="77777777" w:rsid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Ventilatory – Automatic Transport</w:t>
      </w:r>
    </w:p>
    <w:p w14:paraId="2FAE46A1" w14:textId="4F4521C3" w:rsidR="00B47461" w:rsidRPr="00B47461" w:rsidRDefault="00B47461" w:rsidP="00B47461">
      <w:pPr>
        <w:pStyle w:val="BodyText"/>
        <w:numPr>
          <w:ilvl w:val="1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 xml:space="preserve">Assessment </w:t>
      </w:r>
    </w:p>
    <w:p w14:paraId="4BD8579E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Blood Chemistry Analysis</w:t>
      </w:r>
    </w:p>
    <w:p w14:paraId="45A62D07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Blood Glucose Monitor</w:t>
      </w:r>
    </w:p>
    <w:p w14:paraId="131A3D36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Blood Sampling (venous, capillary)</w:t>
      </w:r>
    </w:p>
    <w:p w14:paraId="70AB0805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Central Line Monitoring</w:t>
      </w:r>
    </w:p>
    <w:p w14:paraId="6C5FABFD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Blood Pressure, Pulse Oximetry</w:t>
      </w:r>
    </w:p>
    <w:p w14:paraId="06E72A3F" w14:textId="77777777" w:rsid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Electrocardiogram (ECG) (single or multi-lead) Interpretive</w:t>
      </w:r>
    </w:p>
    <w:p w14:paraId="554A1614" w14:textId="30AD6422" w:rsidR="00B47461" w:rsidRPr="00B47461" w:rsidRDefault="00B47461" w:rsidP="00B47461">
      <w:pPr>
        <w:pStyle w:val="BodyText"/>
        <w:numPr>
          <w:ilvl w:val="1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Pharmacological Interventions</w:t>
      </w:r>
    </w:p>
    <w:p w14:paraId="163DE651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 xml:space="preserve">Routine Oral, Rectal, Sublingual, Nasal, Topical, </w:t>
      </w:r>
      <w:proofErr w:type="spellStart"/>
      <w:r w:rsidRPr="00B47461">
        <w:rPr>
          <w:szCs w:val="22"/>
        </w:rPr>
        <w:t>Otic</w:t>
      </w:r>
      <w:proofErr w:type="spellEnd"/>
      <w:r w:rsidRPr="00B47461">
        <w:rPr>
          <w:szCs w:val="22"/>
        </w:rPr>
        <w:t xml:space="preserve">, </w:t>
      </w:r>
      <w:proofErr w:type="spellStart"/>
      <w:r w:rsidRPr="00B47461">
        <w:rPr>
          <w:szCs w:val="22"/>
        </w:rPr>
        <w:t>Opthalmic</w:t>
      </w:r>
      <w:proofErr w:type="spellEnd"/>
      <w:r w:rsidRPr="00B47461">
        <w:rPr>
          <w:szCs w:val="22"/>
        </w:rPr>
        <w:t>, Inhalation, Intraosseous, Injectable Medications</w:t>
      </w:r>
    </w:p>
    <w:p w14:paraId="3DD060A0" w14:textId="77777777" w:rsid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ACLS (Advanced Cardiac Life Support) Emergency IV mediations</w:t>
      </w:r>
    </w:p>
    <w:p w14:paraId="6A2C57E0" w14:textId="0EE33762" w:rsidR="00B47461" w:rsidRPr="00B47461" w:rsidRDefault="00B47461" w:rsidP="00B47461">
      <w:pPr>
        <w:pStyle w:val="BodyText"/>
        <w:numPr>
          <w:ilvl w:val="1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Emergency Trauma Care</w:t>
      </w:r>
    </w:p>
    <w:p w14:paraId="4234204A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Cervical Stabilization (manual)</w:t>
      </w:r>
    </w:p>
    <w:p w14:paraId="64C790A5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Extremity Stabilization (manual)</w:t>
      </w:r>
    </w:p>
    <w:p w14:paraId="5704FB02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 xml:space="preserve">Extremity Splinting </w:t>
      </w:r>
    </w:p>
    <w:p w14:paraId="14B64DA6" w14:textId="5A918C7D" w:rsid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Eye Irrigation</w:t>
      </w:r>
    </w:p>
    <w:p w14:paraId="2E31ED46" w14:textId="63387DA3" w:rsidR="0047507C" w:rsidRPr="00B47461" w:rsidRDefault="00B47461" w:rsidP="00B47461">
      <w:pPr>
        <w:spacing w:line="259" w:lineRule="auto"/>
        <w:ind w:right="469"/>
        <w:jc w:val="both"/>
        <w:rPr>
          <w:sz w:val="18"/>
        </w:rPr>
        <w:sectPr w:rsidR="0047507C" w:rsidRPr="00B47461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2337B48F" wp14:editId="53F234EF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899095274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95274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1D67D179" wp14:editId="32DBDFA8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29261559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1" locked="0" layoutInCell="1" allowOverlap="1" wp14:anchorId="381FFB8F" wp14:editId="0DE5957C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1149940015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940015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0C00C5" w14:textId="52BE14F8" w:rsid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lastRenderedPageBreak/>
        <w:t>Eye Irrigation – Morgan Lens</w:t>
      </w:r>
    </w:p>
    <w:p w14:paraId="3586513F" w14:textId="77777777" w:rsid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Hemorrhage Control</w:t>
      </w:r>
    </w:p>
    <w:p w14:paraId="7CE7A2E4" w14:textId="77777777" w:rsid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PASG (Pneumatic Antishock Garment)</w:t>
      </w:r>
    </w:p>
    <w:p w14:paraId="0A8D21A0" w14:textId="77777777" w:rsid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 xml:space="preserve">Spinal Immobilization </w:t>
      </w:r>
    </w:p>
    <w:p w14:paraId="6FB7224E" w14:textId="35800002" w:rsidR="00B47461" w:rsidRPr="00B47461" w:rsidRDefault="00B47461" w:rsidP="00B47461">
      <w:pPr>
        <w:pStyle w:val="BodyText"/>
        <w:numPr>
          <w:ilvl w:val="1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Medical/Cardiac Care</w:t>
      </w:r>
    </w:p>
    <w:p w14:paraId="5FAC09DD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Assisted Delivery</w:t>
      </w:r>
    </w:p>
    <w:p w14:paraId="6603431E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Cardioversion</w:t>
      </w:r>
    </w:p>
    <w:p w14:paraId="2632BBF4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Carotid Massage</w:t>
      </w:r>
    </w:p>
    <w:p w14:paraId="03614242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BLS (Basic Life Support) – Manual/Mechanical</w:t>
      </w:r>
    </w:p>
    <w:p w14:paraId="45377D72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proofErr w:type="gramStart"/>
      <w:r w:rsidRPr="00B47461">
        <w:rPr>
          <w:szCs w:val="22"/>
        </w:rPr>
        <w:t>Defibrillator  -</w:t>
      </w:r>
      <w:proofErr w:type="gramEnd"/>
      <w:r w:rsidRPr="00B47461">
        <w:rPr>
          <w:szCs w:val="22"/>
        </w:rPr>
        <w:t xml:space="preserve"> Manual/Automated</w:t>
      </w:r>
    </w:p>
    <w:p w14:paraId="7CD46357" w14:textId="77777777" w:rsidR="00B47461" w:rsidRPr="00B47461" w:rsidRDefault="00B47461" w:rsidP="00B47461">
      <w:pPr>
        <w:pStyle w:val="BodyText"/>
        <w:numPr>
          <w:ilvl w:val="2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Transcutaneous Pacing</w:t>
      </w:r>
    </w:p>
    <w:p w14:paraId="7AF3F424" w14:textId="77777777" w:rsidR="00B47461" w:rsidRPr="00B47461" w:rsidRDefault="00B47461" w:rsidP="00B47461">
      <w:pPr>
        <w:pStyle w:val="BodyText"/>
        <w:ind w:right="360"/>
        <w:jc w:val="both"/>
        <w:rPr>
          <w:szCs w:val="22"/>
        </w:rPr>
      </w:pPr>
    </w:p>
    <w:p w14:paraId="0FD44456" w14:textId="77777777" w:rsidR="00B47461" w:rsidRDefault="00B47461" w:rsidP="00B47461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Completes Point of Care (POC) testing.</w:t>
      </w:r>
    </w:p>
    <w:p w14:paraId="21FC6AD8" w14:textId="77777777" w:rsidR="00B47461" w:rsidRDefault="00B47461" w:rsidP="00B47461">
      <w:pPr>
        <w:pStyle w:val="BodyText"/>
        <w:ind w:left="720" w:right="360"/>
        <w:jc w:val="both"/>
        <w:rPr>
          <w:szCs w:val="22"/>
        </w:rPr>
      </w:pPr>
    </w:p>
    <w:p w14:paraId="5FF50E2B" w14:textId="77777777" w:rsidR="00B47461" w:rsidRDefault="00B47461" w:rsidP="00B47461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Provides psychological support to the patient and family based on assessed needs.</w:t>
      </w:r>
    </w:p>
    <w:p w14:paraId="572D68E0" w14:textId="77777777" w:rsidR="00B47461" w:rsidRDefault="00B47461" w:rsidP="00B47461">
      <w:pPr>
        <w:pStyle w:val="ListParagraph"/>
        <w:ind w:right="360"/>
        <w:jc w:val="both"/>
      </w:pPr>
    </w:p>
    <w:p w14:paraId="7AE96C19" w14:textId="77777777" w:rsidR="00B47461" w:rsidRDefault="00B47461" w:rsidP="00B47461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 xml:space="preserve">Communicates any pertinent changes in patient condition or disposition and report unusual incidents. Performs related and routine clerical tasks pursuant to performing the </w:t>
      </w:r>
      <w:proofErr w:type="gramStart"/>
      <w:r w:rsidRPr="00B47461">
        <w:rPr>
          <w:szCs w:val="22"/>
        </w:rPr>
        <w:t>aforementioned duties</w:t>
      </w:r>
      <w:proofErr w:type="gramEnd"/>
      <w:r w:rsidRPr="00B47461">
        <w:rPr>
          <w:szCs w:val="22"/>
        </w:rPr>
        <w:t>.</w:t>
      </w:r>
    </w:p>
    <w:p w14:paraId="67E4FA4F" w14:textId="77777777" w:rsidR="00B47461" w:rsidRDefault="00B47461" w:rsidP="00B47461">
      <w:pPr>
        <w:pStyle w:val="ListParagraph"/>
        <w:ind w:right="360"/>
        <w:jc w:val="both"/>
      </w:pPr>
    </w:p>
    <w:p w14:paraId="5F1865BF" w14:textId="1DF92ABE" w:rsidR="00B47461" w:rsidRPr="00B47461" w:rsidRDefault="00B47461" w:rsidP="00B47461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r w:rsidRPr="00B47461">
        <w:rPr>
          <w:szCs w:val="22"/>
        </w:rPr>
        <w:t>Other duties as assigned.</w:t>
      </w:r>
    </w:p>
    <w:p w14:paraId="46043816" w14:textId="77777777" w:rsidR="00B47461" w:rsidRDefault="00B47461" w:rsidP="00B47461">
      <w:pPr>
        <w:pStyle w:val="BodyText"/>
      </w:pPr>
    </w:p>
    <w:p w14:paraId="2AE88CD2" w14:textId="77777777" w:rsidR="00B47461" w:rsidRDefault="00B47461" w:rsidP="00B47461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366F0C30" w14:textId="77777777" w:rsidR="00B47461" w:rsidRDefault="00B47461" w:rsidP="00B47461">
      <w:pPr>
        <w:pStyle w:val="Heading1"/>
        <w:rPr>
          <w:u w:val="none"/>
        </w:rPr>
      </w:pPr>
    </w:p>
    <w:p w14:paraId="56DD9C5C" w14:textId="77777777" w:rsidR="00B47461" w:rsidRPr="00B47461" w:rsidRDefault="00B47461" w:rsidP="00B47461">
      <w:pPr>
        <w:pStyle w:val="ListParagraph"/>
        <w:numPr>
          <w:ilvl w:val="0"/>
          <w:numId w:val="8"/>
        </w:numPr>
        <w:spacing w:line="259" w:lineRule="auto"/>
        <w:ind w:right="360"/>
        <w:jc w:val="both"/>
        <w:rPr>
          <w:sz w:val="24"/>
        </w:rPr>
      </w:pPr>
      <w:r w:rsidRPr="00B47461">
        <w:rPr>
          <w:sz w:val="24"/>
        </w:rPr>
        <w:t xml:space="preserve">Knowledge of and ability to perform Advanced Cardiac Life Support (ACLS) procedures. </w:t>
      </w:r>
    </w:p>
    <w:p w14:paraId="0EC45AE1" w14:textId="77777777" w:rsidR="00B47461" w:rsidRPr="00B47461" w:rsidRDefault="00B47461" w:rsidP="00B47461">
      <w:pPr>
        <w:spacing w:line="259" w:lineRule="auto"/>
        <w:ind w:right="360"/>
        <w:jc w:val="both"/>
        <w:rPr>
          <w:sz w:val="24"/>
        </w:rPr>
      </w:pPr>
    </w:p>
    <w:p w14:paraId="1DDF1AF8" w14:textId="77777777" w:rsidR="00B47461" w:rsidRPr="00B47461" w:rsidRDefault="00B47461" w:rsidP="00B47461">
      <w:pPr>
        <w:pStyle w:val="ListParagraph"/>
        <w:numPr>
          <w:ilvl w:val="0"/>
          <w:numId w:val="8"/>
        </w:numPr>
        <w:spacing w:line="259" w:lineRule="auto"/>
        <w:ind w:right="360"/>
        <w:jc w:val="both"/>
        <w:rPr>
          <w:sz w:val="24"/>
        </w:rPr>
      </w:pPr>
      <w:r w:rsidRPr="00B47461">
        <w:rPr>
          <w:sz w:val="24"/>
        </w:rPr>
        <w:t>Knowledge of drug and medical terminology.</w:t>
      </w:r>
    </w:p>
    <w:p w14:paraId="131A5C89" w14:textId="77777777" w:rsidR="00B47461" w:rsidRPr="00B47461" w:rsidRDefault="00B47461" w:rsidP="00B47461">
      <w:pPr>
        <w:spacing w:line="259" w:lineRule="auto"/>
        <w:ind w:right="360"/>
        <w:jc w:val="both"/>
        <w:rPr>
          <w:sz w:val="24"/>
        </w:rPr>
      </w:pPr>
    </w:p>
    <w:p w14:paraId="755CAF56" w14:textId="77777777" w:rsidR="00B47461" w:rsidRPr="00B47461" w:rsidRDefault="00B47461" w:rsidP="00B47461">
      <w:pPr>
        <w:pStyle w:val="ListParagraph"/>
        <w:numPr>
          <w:ilvl w:val="0"/>
          <w:numId w:val="8"/>
        </w:numPr>
        <w:spacing w:line="259" w:lineRule="auto"/>
        <w:ind w:right="360"/>
        <w:jc w:val="both"/>
        <w:rPr>
          <w:sz w:val="24"/>
        </w:rPr>
      </w:pPr>
      <w:r w:rsidRPr="00B47461">
        <w:rPr>
          <w:sz w:val="24"/>
        </w:rPr>
        <w:t>Knowledge of most common emergency drugs and their uses and usual doses.</w:t>
      </w:r>
    </w:p>
    <w:p w14:paraId="7FBF5F96" w14:textId="77777777" w:rsidR="00B47461" w:rsidRPr="00B47461" w:rsidRDefault="00B47461" w:rsidP="00B47461">
      <w:pPr>
        <w:spacing w:line="259" w:lineRule="auto"/>
        <w:ind w:right="360"/>
        <w:jc w:val="both"/>
        <w:rPr>
          <w:sz w:val="24"/>
        </w:rPr>
      </w:pPr>
    </w:p>
    <w:p w14:paraId="6BC30CAE" w14:textId="77777777" w:rsidR="00B47461" w:rsidRPr="00B47461" w:rsidRDefault="00B47461" w:rsidP="00B47461">
      <w:pPr>
        <w:pStyle w:val="ListParagraph"/>
        <w:numPr>
          <w:ilvl w:val="0"/>
          <w:numId w:val="8"/>
        </w:numPr>
        <w:spacing w:line="259" w:lineRule="auto"/>
        <w:ind w:right="360"/>
        <w:jc w:val="both"/>
        <w:rPr>
          <w:sz w:val="24"/>
        </w:rPr>
      </w:pPr>
      <w:r w:rsidRPr="00B47461">
        <w:rPr>
          <w:sz w:val="24"/>
        </w:rPr>
        <w:t>Knowledge of institutional and unit policies, processes, and forms.</w:t>
      </w:r>
    </w:p>
    <w:p w14:paraId="34CA4D8C" w14:textId="77777777" w:rsidR="00B47461" w:rsidRPr="00B47461" w:rsidRDefault="00B47461" w:rsidP="00B47461">
      <w:pPr>
        <w:spacing w:line="259" w:lineRule="auto"/>
        <w:ind w:right="360"/>
        <w:jc w:val="both"/>
        <w:rPr>
          <w:sz w:val="24"/>
        </w:rPr>
      </w:pPr>
    </w:p>
    <w:p w14:paraId="500DC1B6" w14:textId="77777777" w:rsidR="00B47461" w:rsidRPr="00B47461" w:rsidRDefault="00B47461" w:rsidP="00B47461">
      <w:pPr>
        <w:pStyle w:val="ListParagraph"/>
        <w:numPr>
          <w:ilvl w:val="0"/>
          <w:numId w:val="8"/>
        </w:numPr>
        <w:spacing w:line="259" w:lineRule="auto"/>
        <w:ind w:right="360"/>
        <w:jc w:val="both"/>
        <w:rPr>
          <w:sz w:val="24"/>
        </w:rPr>
      </w:pPr>
      <w:r w:rsidRPr="00B47461">
        <w:rPr>
          <w:sz w:val="24"/>
        </w:rPr>
        <w:t>Ability to perform patient care as delegated.</w:t>
      </w:r>
    </w:p>
    <w:p w14:paraId="3ACD3264" w14:textId="77777777" w:rsidR="00B47461" w:rsidRPr="00B47461" w:rsidRDefault="00B47461" w:rsidP="00B47461">
      <w:pPr>
        <w:spacing w:line="259" w:lineRule="auto"/>
        <w:ind w:right="360"/>
        <w:jc w:val="both"/>
        <w:rPr>
          <w:sz w:val="24"/>
        </w:rPr>
      </w:pPr>
    </w:p>
    <w:p w14:paraId="6D1306E9" w14:textId="77777777" w:rsidR="00B47461" w:rsidRPr="00B47461" w:rsidRDefault="00B47461" w:rsidP="00B47461">
      <w:pPr>
        <w:pStyle w:val="ListParagraph"/>
        <w:numPr>
          <w:ilvl w:val="0"/>
          <w:numId w:val="8"/>
        </w:numPr>
        <w:spacing w:line="259" w:lineRule="auto"/>
        <w:ind w:right="360"/>
        <w:jc w:val="both"/>
        <w:rPr>
          <w:sz w:val="24"/>
        </w:rPr>
      </w:pPr>
      <w:r w:rsidRPr="00B47461">
        <w:rPr>
          <w:sz w:val="24"/>
        </w:rPr>
        <w:t>Ability to transport monitored patients.</w:t>
      </w:r>
    </w:p>
    <w:p w14:paraId="0DFCF7A8" w14:textId="77777777" w:rsidR="00B47461" w:rsidRPr="00B47461" w:rsidRDefault="00B47461" w:rsidP="00B47461">
      <w:pPr>
        <w:spacing w:line="259" w:lineRule="auto"/>
        <w:ind w:right="360"/>
        <w:jc w:val="both"/>
        <w:rPr>
          <w:sz w:val="24"/>
        </w:rPr>
      </w:pPr>
    </w:p>
    <w:p w14:paraId="3CB5A7CC" w14:textId="77777777" w:rsidR="00B47461" w:rsidRPr="00B47461" w:rsidRDefault="00B47461" w:rsidP="00B47461">
      <w:pPr>
        <w:pStyle w:val="ListParagraph"/>
        <w:numPr>
          <w:ilvl w:val="0"/>
          <w:numId w:val="8"/>
        </w:numPr>
        <w:spacing w:line="259" w:lineRule="auto"/>
        <w:ind w:right="360"/>
        <w:jc w:val="both"/>
        <w:rPr>
          <w:sz w:val="24"/>
        </w:rPr>
      </w:pPr>
      <w:r w:rsidRPr="00B47461">
        <w:rPr>
          <w:sz w:val="24"/>
        </w:rPr>
        <w:t>Ability to use a computer.</w:t>
      </w:r>
    </w:p>
    <w:p w14:paraId="1FF306B1" w14:textId="77777777" w:rsidR="00B47461" w:rsidRPr="00B47461" w:rsidRDefault="00B47461" w:rsidP="00B47461">
      <w:pPr>
        <w:spacing w:line="259" w:lineRule="auto"/>
        <w:ind w:right="360"/>
        <w:jc w:val="both"/>
        <w:rPr>
          <w:sz w:val="24"/>
        </w:rPr>
      </w:pPr>
    </w:p>
    <w:p w14:paraId="49547603" w14:textId="77777777" w:rsidR="00B47461" w:rsidRPr="00B47461" w:rsidRDefault="00B47461" w:rsidP="00B47461">
      <w:pPr>
        <w:pStyle w:val="ListParagraph"/>
        <w:numPr>
          <w:ilvl w:val="0"/>
          <w:numId w:val="8"/>
        </w:numPr>
        <w:spacing w:line="259" w:lineRule="auto"/>
        <w:ind w:right="360"/>
        <w:jc w:val="both"/>
        <w:rPr>
          <w:sz w:val="24"/>
        </w:rPr>
      </w:pPr>
      <w:r w:rsidRPr="00B47461">
        <w:rPr>
          <w:sz w:val="24"/>
        </w:rPr>
        <w:t>Ability to maintain and stock inventory.</w:t>
      </w:r>
    </w:p>
    <w:p w14:paraId="48403665" w14:textId="77777777" w:rsidR="00B47461" w:rsidRPr="00B47461" w:rsidRDefault="00B47461" w:rsidP="00B47461">
      <w:pPr>
        <w:spacing w:line="259" w:lineRule="auto"/>
        <w:ind w:right="360"/>
        <w:jc w:val="both"/>
        <w:rPr>
          <w:sz w:val="24"/>
        </w:rPr>
      </w:pPr>
    </w:p>
    <w:p w14:paraId="62738A58" w14:textId="77777777" w:rsidR="00B47461" w:rsidRPr="00B47461" w:rsidRDefault="00B47461" w:rsidP="00B47461">
      <w:pPr>
        <w:pStyle w:val="ListParagraph"/>
        <w:numPr>
          <w:ilvl w:val="0"/>
          <w:numId w:val="8"/>
        </w:numPr>
        <w:spacing w:line="259" w:lineRule="auto"/>
        <w:ind w:right="360"/>
        <w:jc w:val="both"/>
        <w:rPr>
          <w:sz w:val="24"/>
        </w:rPr>
      </w:pPr>
      <w:r w:rsidRPr="00B47461">
        <w:rPr>
          <w:sz w:val="24"/>
        </w:rPr>
        <w:t>Ability to alter work schedule to meet unit/patient needs.</w:t>
      </w:r>
    </w:p>
    <w:p w14:paraId="058F4104" w14:textId="77777777" w:rsidR="00B47461" w:rsidRPr="00B47461" w:rsidRDefault="00B47461" w:rsidP="00B47461">
      <w:pPr>
        <w:spacing w:line="259" w:lineRule="auto"/>
        <w:ind w:right="360"/>
        <w:jc w:val="both"/>
        <w:rPr>
          <w:sz w:val="24"/>
        </w:rPr>
      </w:pPr>
    </w:p>
    <w:p w14:paraId="63BDF145" w14:textId="77777777" w:rsidR="00B47461" w:rsidRPr="00B47461" w:rsidRDefault="00B47461" w:rsidP="00B47461">
      <w:pPr>
        <w:pStyle w:val="ListParagraph"/>
        <w:numPr>
          <w:ilvl w:val="0"/>
          <w:numId w:val="8"/>
        </w:numPr>
        <w:spacing w:line="259" w:lineRule="auto"/>
        <w:ind w:right="360"/>
        <w:jc w:val="both"/>
        <w:rPr>
          <w:sz w:val="24"/>
        </w:rPr>
      </w:pPr>
      <w:r w:rsidRPr="00B47461">
        <w:rPr>
          <w:sz w:val="24"/>
        </w:rPr>
        <w:t>Ability to maintain effective working relationships.</w:t>
      </w:r>
    </w:p>
    <w:p w14:paraId="08DDD476" w14:textId="77777777" w:rsidR="00B47461" w:rsidRPr="00B47461" w:rsidRDefault="00B47461" w:rsidP="00B47461">
      <w:pPr>
        <w:spacing w:line="259" w:lineRule="auto"/>
        <w:ind w:right="360"/>
        <w:jc w:val="both"/>
        <w:rPr>
          <w:sz w:val="24"/>
        </w:rPr>
      </w:pPr>
    </w:p>
    <w:p w14:paraId="412C7807" w14:textId="77777777" w:rsidR="00B47461" w:rsidRDefault="00B47461" w:rsidP="00B47461">
      <w:pPr>
        <w:pStyle w:val="ListParagraph"/>
        <w:numPr>
          <w:ilvl w:val="0"/>
          <w:numId w:val="8"/>
        </w:numPr>
        <w:spacing w:line="259" w:lineRule="auto"/>
        <w:ind w:right="360"/>
        <w:jc w:val="both"/>
        <w:rPr>
          <w:sz w:val="24"/>
        </w:rPr>
      </w:pPr>
      <w:r w:rsidRPr="00B47461">
        <w:rPr>
          <w:sz w:val="24"/>
        </w:rPr>
        <w:t>Ability to communicate effectively with staff, students, patients and the public.</w:t>
      </w:r>
    </w:p>
    <w:p w14:paraId="2D9B0313" w14:textId="77777777" w:rsidR="00B47461" w:rsidRPr="00B47461" w:rsidRDefault="00B47461" w:rsidP="00B47461">
      <w:pPr>
        <w:pStyle w:val="ListParagraph"/>
        <w:rPr>
          <w:sz w:val="24"/>
        </w:rPr>
      </w:pPr>
    </w:p>
    <w:p w14:paraId="18DA812E" w14:textId="0493226B" w:rsidR="00B47461" w:rsidRPr="00B47461" w:rsidRDefault="00B47461" w:rsidP="00B47461">
      <w:pPr>
        <w:pStyle w:val="NormalWeb"/>
        <w:numPr>
          <w:ilvl w:val="0"/>
          <w:numId w:val="8"/>
        </w:numPr>
        <w:tabs>
          <w:tab w:val="num" w:pos="54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EB17CB">
        <w:rPr>
          <w:rFonts w:ascii="Arial" w:hAnsi="Arial" w:cs="Arial"/>
        </w:rPr>
        <w:t>Ability to follow oral and written instructions.</w:t>
      </w:r>
    </w:p>
    <w:p w14:paraId="119A7EB5" w14:textId="77777777" w:rsidR="00B47461" w:rsidRDefault="00B47461" w:rsidP="00B47461">
      <w:pPr>
        <w:pStyle w:val="BodyText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93984" behindDoc="1" locked="0" layoutInCell="1" allowOverlap="1" wp14:anchorId="6EFB93AF" wp14:editId="76D4F7EF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806352594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352594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487595008" behindDoc="1" locked="0" layoutInCell="1" allowOverlap="1" wp14:anchorId="532ACF4A" wp14:editId="2C5F22C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86422461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487596032" behindDoc="1" locked="0" layoutInCell="1" allowOverlap="1" wp14:anchorId="58C4E38F" wp14:editId="7A8C6393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57043039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3039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C6760" w14:textId="2E8C6A71" w:rsidR="00B47461" w:rsidRDefault="00B47461" w:rsidP="00B47461">
      <w:pPr>
        <w:pStyle w:val="BodyText"/>
        <w:numPr>
          <w:ilvl w:val="0"/>
          <w:numId w:val="8"/>
        </w:numPr>
        <w:ind w:right="360"/>
        <w:jc w:val="both"/>
      </w:pPr>
      <w:r>
        <w:lastRenderedPageBreak/>
        <w:t>Ability to treat patient issues with confidentiality.</w:t>
      </w:r>
    </w:p>
    <w:p w14:paraId="51968F23" w14:textId="77777777" w:rsidR="00B47461" w:rsidRDefault="00B47461" w:rsidP="00B47461">
      <w:pPr>
        <w:pStyle w:val="BodyText"/>
        <w:ind w:right="360"/>
        <w:jc w:val="both"/>
      </w:pPr>
    </w:p>
    <w:p w14:paraId="17FE1393" w14:textId="5BDC3A67" w:rsidR="00B47461" w:rsidRDefault="00B47461" w:rsidP="00B47461">
      <w:pPr>
        <w:pStyle w:val="BodyText"/>
        <w:numPr>
          <w:ilvl w:val="0"/>
          <w:numId w:val="8"/>
        </w:numPr>
        <w:ind w:right="360"/>
        <w:jc w:val="both"/>
      </w:pPr>
      <w:r>
        <w:t>Ability to complete an assignment under time-sensitive and highly stressful situations while maintaining composure and focus.</w:t>
      </w:r>
    </w:p>
    <w:p w14:paraId="0941AA6C" w14:textId="77777777" w:rsidR="00B47461" w:rsidRDefault="00B47461" w:rsidP="00B47461">
      <w:pPr>
        <w:pStyle w:val="BodyText"/>
        <w:ind w:right="360"/>
        <w:jc w:val="both"/>
      </w:pPr>
    </w:p>
    <w:p w14:paraId="434A427B" w14:textId="77777777" w:rsidR="00B47461" w:rsidRDefault="00B47461" w:rsidP="00B47461">
      <w:pPr>
        <w:pStyle w:val="BodyText"/>
        <w:numPr>
          <w:ilvl w:val="0"/>
          <w:numId w:val="8"/>
        </w:numPr>
        <w:ind w:right="360"/>
        <w:jc w:val="both"/>
      </w:pPr>
      <w:r>
        <w:t>Ability to complete an assignment and follow-through with a problem to solution within the scheduled period.</w:t>
      </w:r>
    </w:p>
    <w:p w14:paraId="12E532B7" w14:textId="77777777" w:rsidR="00B47461" w:rsidRDefault="00B47461" w:rsidP="00B47461">
      <w:pPr>
        <w:pStyle w:val="ListParagraph"/>
      </w:pPr>
    </w:p>
    <w:p w14:paraId="1EDEB2BE" w14:textId="77777777" w:rsidR="00B47461" w:rsidRDefault="00B47461" w:rsidP="00B47461">
      <w:pPr>
        <w:pStyle w:val="BodyText"/>
        <w:numPr>
          <w:ilvl w:val="0"/>
          <w:numId w:val="8"/>
        </w:numPr>
        <w:ind w:right="360"/>
        <w:jc w:val="both"/>
      </w:pPr>
      <w:r>
        <w:t>Ability to recognize their own errors and those of others and check with appropriate source for clarification of problems.</w:t>
      </w:r>
    </w:p>
    <w:p w14:paraId="607BF5AB" w14:textId="77777777" w:rsidR="00B47461" w:rsidRDefault="00B47461" w:rsidP="00B47461">
      <w:pPr>
        <w:pStyle w:val="ListParagraph"/>
      </w:pPr>
    </w:p>
    <w:p w14:paraId="36D9629D" w14:textId="7E124B46" w:rsidR="0047507C" w:rsidRDefault="00B47461" w:rsidP="00B47461">
      <w:pPr>
        <w:pStyle w:val="BodyText"/>
        <w:numPr>
          <w:ilvl w:val="0"/>
          <w:numId w:val="8"/>
        </w:numPr>
        <w:ind w:right="360"/>
        <w:jc w:val="both"/>
      </w:pPr>
      <w:r>
        <w:t>Ability to precept EMT (Emergency Medical Technician) and Paramedic students.</w:t>
      </w:r>
    </w:p>
    <w:p w14:paraId="405889E4" w14:textId="77777777" w:rsidR="00B47461" w:rsidRDefault="00B47461" w:rsidP="00B47461">
      <w:pPr>
        <w:pStyle w:val="BodyText"/>
        <w:ind w:right="360"/>
        <w:jc w:val="both"/>
      </w:pPr>
    </w:p>
    <w:p w14:paraId="4CA8FF12" w14:textId="77777777" w:rsidR="0047507C" w:rsidRDefault="00A136B7" w:rsidP="0014639C">
      <w:pPr>
        <w:pStyle w:val="Heading1"/>
        <w:ind w:left="806" w:right="360" w:hanging="446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3978208B" w14:textId="3009DA1E" w:rsidR="00B47461" w:rsidRDefault="00B47461" w:rsidP="00B47461">
      <w:pPr>
        <w:pStyle w:val="BodyText"/>
        <w:numPr>
          <w:ilvl w:val="0"/>
          <w:numId w:val="12"/>
        </w:numPr>
        <w:ind w:right="360"/>
        <w:jc w:val="both"/>
      </w:pPr>
      <w:r>
        <w:t>Graduation from high school, and</w:t>
      </w:r>
    </w:p>
    <w:p w14:paraId="508538C1" w14:textId="77777777" w:rsidR="00B47461" w:rsidRDefault="00B47461" w:rsidP="00B47461">
      <w:pPr>
        <w:pStyle w:val="BodyText"/>
        <w:ind w:left="806" w:right="360" w:hanging="446"/>
        <w:jc w:val="both"/>
      </w:pPr>
    </w:p>
    <w:p w14:paraId="21DF3029" w14:textId="3702DDDD" w:rsidR="00B47461" w:rsidRDefault="00B47461" w:rsidP="00B47461">
      <w:pPr>
        <w:pStyle w:val="BodyText"/>
        <w:numPr>
          <w:ilvl w:val="0"/>
          <w:numId w:val="12"/>
        </w:numPr>
        <w:ind w:right="360"/>
        <w:jc w:val="both"/>
      </w:pPr>
      <w:r>
        <w:t>Current paramedic certification by the Iowa Department of Public Health, Bureau of Emergency Medical Services, and</w:t>
      </w:r>
    </w:p>
    <w:p w14:paraId="0A476BE4" w14:textId="77777777" w:rsidR="00B47461" w:rsidRDefault="00B47461" w:rsidP="00B47461">
      <w:pPr>
        <w:pStyle w:val="BodyText"/>
        <w:ind w:left="806" w:right="360" w:hanging="446"/>
        <w:jc w:val="both"/>
      </w:pPr>
    </w:p>
    <w:p w14:paraId="7102B8E1" w14:textId="04064480" w:rsidR="00B47461" w:rsidRDefault="00B47461" w:rsidP="00B47461">
      <w:pPr>
        <w:pStyle w:val="BodyText"/>
        <w:numPr>
          <w:ilvl w:val="0"/>
          <w:numId w:val="12"/>
        </w:numPr>
        <w:ind w:right="360"/>
        <w:jc w:val="both"/>
      </w:pPr>
      <w:r>
        <w:t>Current course completion card in Basic Life Support (</w:t>
      </w:r>
      <w:proofErr w:type="gramStart"/>
      <w:r>
        <w:t>BLS)  for</w:t>
      </w:r>
      <w:proofErr w:type="gramEnd"/>
      <w:r>
        <w:t xml:space="preserve"> Healthcare Provider by the American Heart Association, and</w:t>
      </w:r>
    </w:p>
    <w:p w14:paraId="107B92A4" w14:textId="77777777" w:rsidR="00B47461" w:rsidRDefault="00B47461" w:rsidP="00B47461">
      <w:pPr>
        <w:pStyle w:val="BodyText"/>
        <w:ind w:left="806" w:right="360" w:hanging="446"/>
        <w:jc w:val="both"/>
      </w:pPr>
    </w:p>
    <w:p w14:paraId="1EEC51D1" w14:textId="7F7E9479" w:rsidR="0014639C" w:rsidRDefault="00B47461" w:rsidP="00B47461">
      <w:pPr>
        <w:pStyle w:val="BodyText"/>
        <w:numPr>
          <w:ilvl w:val="0"/>
          <w:numId w:val="12"/>
        </w:numPr>
        <w:ind w:right="360"/>
        <w:jc w:val="both"/>
      </w:pPr>
      <w:r>
        <w:t>Current course completion card in Advanced Cardiac Life Support (ACLS) by the American Heart Association</w:t>
      </w:r>
    </w:p>
    <w:p w14:paraId="3EF389C1" w14:textId="77777777" w:rsidR="00B47461" w:rsidRDefault="00B47461" w:rsidP="00B47461">
      <w:pPr>
        <w:pStyle w:val="BodyText"/>
        <w:ind w:right="360"/>
        <w:jc w:val="both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5F023C39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B47461">
        <w:rPr>
          <w:i/>
          <w:sz w:val="24"/>
        </w:rPr>
        <w:t>March</w:t>
      </w:r>
      <w:r w:rsidR="00803FA7">
        <w:rPr>
          <w:i/>
          <w:sz w:val="24"/>
        </w:rPr>
        <w:t xml:space="preserve"> 1, 20</w:t>
      </w:r>
      <w:r w:rsidR="00B47461">
        <w:rPr>
          <w:i/>
          <w:sz w:val="24"/>
        </w:rPr>
        <w:t>22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7B20D1D2" w14:textId="77777777" w:rsidR="0047507C" w:rsidRDefault="0047507C" w:rsidP="0014639C">
      <w:pPr>
        <w:pStyle w:val="BodyText"/>
        <w:rPr>
          <w:i/>
          <w:sz w:val="20"/>
        </w:rPr>
      </w:pPr>
    </w:p>
    <w:p w14:paraId="351E4DE4" w14:textId="77777777" w:rsidR="0047507C" w:rsidRDefault="0047507C" w:rsidP="0014639C">
      <w:pPr>
        <w:pStyle w:val="BodyText"/>
        <w:rPr>
          <w:i/>
          <w:sz w:val="20"/>
        </w:rPr>
      </w:pPr>
    </w:p>
    <w:p w14:paraId="669EED2E" w14:textId="77777777" w:rsidR="0047507C" w:rsidRDefault="0047507C" w:rsidP="0014639C">
      <w:pPr>
        <w:pStyle w:val="BodyText"/>
        <w:rPr>
          <w:i/>
          <w:sz w:val="20"/>
        </w:rPr>
      </w:pPr>
    </w:p>
    <w:p w14:paraId="3BA3AFB9" w14:textId="77777777" w:rsidR="0047507C" w:rsidRDefault="0047507C" w:rsidP="0014639C">
      <w:pPr>
        <w:pStyle w:val="BodyText"/>
        <w:rPr>
          <w:i/>
          <w:sz w:val="20"/>
        </w:rPr>
      </w:pPr>
    </w:p>
    <w:p w14:paraId="11993303" w14:textId="77777777" w:rsidR="0047507C" w:rsidRDefault="0047507C" w:rsidP="0014639C">
      <w:pPr>
        <w:pStyle w:val="BodyText"/>
        <w:rPr>
          <w:i/>
          <w:sz w:val="20"/>
        </w:rPr>
      </w:pPr>
    </w:p>
    <w:p w14:paraId="3D46B5A9" w14:textId="77777777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52C60528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B47461">
                            <w:rPr>
                              <w:b/>
                              <w:spacing w:val="-4"/>
                              <w:sz w:val="24"/>
                            </w:rPr>
                            <w:t>7212</w:t>
                          </w:r>
                        </w:p>
                        <w:p w14:paraId="54F249F2" w14:textId="29E9B4B1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B47461">
                            <w:rPr>
                              <w:b/>
                              <w:spacing w:val="-5"/>
                              <w:sz w:val="24"/>
                            </w:rPr>
                            <w:t>410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52C60528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B47461">
                      <w:rPr>
                        <w:b/>
                        <w:spacing w:val="-4"/>
                        <w:sz w:val="24"/>
                      </w:rPr>
                      <w:t>7212</w:t>
                    </w:r>
                  </w:p>
                  <w:p w14:paraId="54F249F2" w14:textId="29E9B4B1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B47461">
                      <w:rPr>
                        <w:b/>
                        <w:spacing w:val="-5"/>
                        <w:sz w:val="24"/>
                      </w:rPr>
                      <w:t>410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4C32C8DB">
              <wp:simplePos x="0" y="0"/>
              <wp:positionH relativeFrom="page">
                <wp:posOffset>902004</wp:posOffset>
              </wp:positionH>
              <wp:positionV relativeFrom="page">
                <wp:posOffset>448268</wp:posOffset>
              </wp:positionV>
              <wp:extent cx="791845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54F2006A" w:rsidR="0047507C" w:rsidRDefault="00B47461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Paramedic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pt;margin-top:35.3pt;width:62.35pt;height:15.4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" filled="f" stroked="f">
              <v:textbox inset="0,0,0,0">
                <w:txbxContent>
                  <w:p w14:paraId="53B106C5" w14:textId="54F2006A" w:rsidR="0047507C" w:rsidRDefault="00B47461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Paramedic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30189CF8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B47461">
                            <w:rPr>
                              <w:b/>
                              <w:spacing w:val="-4"/>
                              <w:sz w:val="24"/>
                            </w:rPr>
                            <w:t>7212</w:t>
                          </w:r>
                        </w:p>
                        <w:p w14:paraId="35551801" w14:textId="7FEBC2E7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B47461">
                            <w:rPr>
                              <w:b/>
                              <w:spacing w:val="-5"/>
                              <w:sz w:val="24"/>
                            </w:rPr>
                            <w:t>410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30189CF8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B47461">
                      <w:rPr>
                        <w:b/>
                        <w:spacing w:val="-4"/>
                        <w:sz w:val="24"/>
                      </w:rPr>
                      <w:t>7212</w:t>
                    </w:r>
                  </w:p>
                  <w:p w14:paraId="35551801" w14:textId="7FEBC2E7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B47461">
                      <w:rPr>
                        <w:b/>
                        <w:spacing w:val="-5"/>
                        <w:sz w:val="24"/>
                      </w:rPr>
                      <w:t>410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160E3BE6"/>
    <w:multiLevelType w:val="multilevel"/>
    <w:tmpl w:val="AA36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5B269DB"/>
    <w:multiLevelType w:val="hybridMultilevel"/>
    <w:tmpl w:val="828CBD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027281"/>
    <w:multiLevelType w:val="hybridMultilevel"/>
    <w:tmpl w:val="1ADE04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33213"/>
    <w:multiLevelType w:val="hybridMultilevel"/>
    <w:tmpl w:val="E1B68CD6"/>
    <w:lvl w:ilvl="0" w:tplc="C750CF5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B1E98"/>
    <w:multiLevelType w:val="hybridMultilevel"/>
    <w:tmpl w:val="F52A146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E13FD4"/>
    <w:multiLevelType w:val="hybridMultilevel"/>
    <w:tmpl w:val="24B0F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10" w15:restartNumberingAfterBreak="0">
    <w:nsid w:val="6DBE73EB"/>
    <w:multiLevelType w:val="hybridMultilevel"/>
    <w:tmpl w:val="9EB4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42C86"/>
    <w:multiLevelType w:val="hybridMultilevel"/>
    <w:tmpl w:val="91562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0"/>
  </w:num>
  <w:num w:numId="2" w16cid:durableId="678895303">
    <w:abstractNumId w:val="9"/>
  </w:num>
  <w:num w:numId="3" w16cid:durableId="1317609298">
    <w:abstractNumId w:val="8"/>
  </w:num>
  <w:num w:numId="4" w16cid:durableId="492332120">
    <w:abstractNumId w:val="5"/>
  </w:num>
  <w:num w:numId="5" w16cid:durableId="2094204190">
    <w:abstractNumId w:val="7"/>
  </w:num>
  <w:num w:numId="6" w16cid:durableId="312948675">
    <w:abstractNumId w:val="6"/>
  </w:num>
  <w:num w:numId="7" w16cid:durableId="1190992611">
    <w:abstractNumId w:val="3"/>
  </w:num>
  <w:num w:numId="8" w16cid:durableId="1415590953">
    <w:abstractNumId w:val="10"/>
  </w:num>
  <w:num w:numId="9" w16cid:durableId="669408685">
    <w:abstractNumId w:val="1"/>
  </w:num>
  <w:num w:numId="10" w16cid:durableId="2013676924">
    <w:abstractNumId w:val="11"/>
  </w:num>
  <w:num w:numId="11" w16cid:durableId="1505972613">
    <w:abstractNumId w:val="2"/>
  </w:num>
  <w:num w:numId="12" w16cid:durableId="1274216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A4D43"/>
    <w:rsid w:val="000E16F1"/>
    <w:rsid w:val="000F0B4F"/>
    <w:rsid w:val="0014639C"/>
    <w:rsid w:val="00351857"/>
    <w:rsid w:val="00352110"/>
    <w:rsid w:val="00356A4F"/>
    <w:rsid w:val="0047507C"/>
    <w:rsid w:val="00503A6C"/>
    <w:rsid w:val="006C0D73"/>
    <w:rsid w:val="00803FA7"/>
    <w:rsid w:val="00A136B7"/>
    <w:rsid w:val="00B47461"/>
    <w:rsid w:val="00DB60F0"/>
    <w:rsid w:val="00E912C7"/>
    <w:rsid w:val="00F0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  <w:style w:type="paragraph" w:styleId="NormalWeb">
    <w:name w:val="Normal (Web)"/>
    <w:basedOn w:val="Normal"/>
    <w:rsid w:val="00B474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7212 Paramedic</dc:title>
  <cp:lastModifiedBy>Kehoe, Hannah B</cp:lastModifiedBy>
  <cp:revision>3</cp:revision>
  <dcterms:created xsi:type="dcterms:W3CDTF">2025-10-29T19:59:00Z</dcterms:created>
  <dcterms:modified xsi:type="dcterms:W3CDTF">2025-10-29T20:08:00Z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